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D1" w:rsidRDefault="00846584">
      <w:pPr>
        <w:spacing w:after="219" w:line="259" w:lineRule="auto"/>
        <w:ind w:left="-1" w:right="0" w:firstLine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314568" cy="2908935"/>
            <wp:effectExtent l="0" t="0" r="0" b="0"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4568" cy="290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DC5D6C" w:rsidRDefault="00DC5D6C">
      <w:pPr>
        <w:spacing w:after="43" w:line="259" w:lineRule="auto"/>
        <w:ind w:left="0" w:right="216" w:firstLine="0"/>
        <w:jc w:val="center"/>
        <w:rPr>
          <w:rFonts w:ascii="Calibri" w:eastAsia="Calibri" w:hAnsi="Calibri" w:cs="Calibri"/>
          <w:b/>
          <w:color w:val="000000"/>
          <w:sz w:val="28"/>
        </w:rPr>
      </w:pPr>
    </w:p>
    <w:p w:rsidR="00EA43D1" w:rsidRDefault="00846584">
      <w:pPr>
        <w:spacing w:after="43" w:line="259" w:lineRule="auto"/>
        <w:ind w:left="0" w:right="216" w:firstLine="0"/>
        <w:jc w:val="center"/>
        <w:rPr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Отч</w:t>
      </w:r>
      <w:r w:rsidR="00507E9F">
        <w:rPr>
          <w:rFonts w:ascii="Calibri" w:eastAsia="Calibri" w:hAnsi="Calibri" w:cs="Calibri"/>
          <w:b/>
          <w:color w:val="000000"/>
          <w:sz w:val="28"/>
        </w:rPr>
        <w:t>ё</w:t>
      </w:r>
      <w:r>
        <w:rPr>
          <w:rFonts w:ascii="Calibri" w:eastAsia="Calibri" w:hAnsi="Calibri" w:cs="Calibri"/>
          <w:b/>
          <w:color w:val="000000"/>
          <w:sz w:val="28"/>
        </w:rPr>
        <w:t>т д</w:t>
      </w:r>
      <w:r w:rsidR="003D5D8E">
        <w:rPr>
          <w:rFonts w:ascii="Calibri" w:eastAsia="Calibri" w:hAnsi="Calibri" w:cs="Calibri"/>
          <w:b/>
          <w:color w:val="000000"/>
          <w:sz w:val="28"/>
        </w:rPr>
        <w:t>епутата Совета депутатов за 201</w:t>
      </w:r>
      <w:r w:rsidR="001D7337">
        <w:rPr>
          <w:rFonts w:ascii="Calibri" w:eastAsia="Calibri" w:hAnsi="Calibri" w:cs="Calibri"/>
          <w:b/>
          <w:color w:val="000000"/>
          <w:sz w:val="28"/>
        </w:rPr>
        <w:t>9</w:t>
      </w:r>
      <w:r w:rsidR="00C670EE">
        <w:rPr>
          <w:rFonts w:ascii="Calibri" w:eastAsia="Calibri" w:hAnsi="Calibri" w:cs="Calibri"/>
          <w:b/>
          <w:color w:val="000000"/>
          <w:sz w:val="28"/>
        </w:rPr>
        <w:t xml:space="preserve"> год Дмитриевой И.Н.</w:t>
      </w:r>
    </w:p>
    <w:p w:rsidR="00DC5D6C" w:rsidRDefault="00DC5D6C">
      <w:pPr>
        <w:spacing w:after="43" w:line="259" w:lineRule="auto"/>
        <w:ind w:left="0" w:right="216" w:firstLine="0"/>
        <w:jc w:val="center"/>
      </w:pPr>
    </w:p>
    <w:p w:rsidR="00EA43D1" w:rsidRDefault="00846584">
      <w:pPr>
        <w:ind w:left="-5" w:right="215"/>
      </w:pPr>
      <w:r>
        <w:t xml:space="preserve">Полномочия депутата Совета депутатов муниципального района Таганский исполняю в соответствии с Конституцией РФ, федеральными законами, законами города Москвы, уставом муниципального округа, муниципальными нормативными и иными актами Совета депутатов. </w:t>
      </w:r>
    </w:p>
    <w:p w:rsidR="00EA43D1" w:rsidRDefault="005323CB">
      <w:pPr>
        <w:ind w:left="-5" w:right="215"/>
      </w:pPr>
      <w:r>
        <w:t>В 20</w:t>
      </w:r>
      <w:r w:rsidR="001D7337">
        <w:t>19</w:t>
      </w:r>
      <w:r>
        <w:t xml:space="preserve"> </w:t>
      </w:r>
      <w:r w:rsidR="00A92228">
        <w:t>г.</w:t>
      </w:r>
      <w:r w:rsidR="00846584">
        <w:t xml:space="preserve"> году принимала активное участие в</w:t>
      </w:r>
      <w:r w:rsidR="007A4953">
        <w:t>о всех</w:t>
      </w:r>
      <w:r w:rsidR="00846584">
        <w:t xml:space="preserve"> заседаниях Советов депутатов муниципального района Таганский</w:t>
      </w:r>
      <w:r w:rsidR="000D7E1F">
        <w:t xml:space="preserve"> г. Москвы</w:t>
      </w:r>
      <w:r w:rsidR="00846584">
        <w:t xml:space="preserve">. </w:t>
      </w:r>
    </w:p>
    <w:p w:rsidR="00510435" w:rsidRDefault="00846584" w:rsidP="00C670EE">
      <w:pPr>
        <w:spacing w:after="43" w:line="259" w:lineRule="auto"/>
        <w:ind w:left="0" w:right="216" w:firstLine="0"/>
      </w:pPr>
      <w:r>
        <w:t>Являюсь председателем</w:t>
      </w:r>
      <w:r w:rsidR="00C670EE">
        <w:t xml:space="preserve"> Бюджетно-финансовой комиссии Совета депутатов. За 2019 г</w:t>
      </w:r>
      <w:r w:rsidR="00510435">
        <w:t xml:space="preserve">од провела 9 заседаний </w:t>
      </w:r>
      <w:proofErr w:type="spellStart"/>
      <w:r w:rsidR="00510435">
        <w:t>комиссиий</w:t>
      </w:r>
      <w:proofErr w:type="spellEnd"/>
      <w:r w:rsidR="00C670EE">
        <w:t>, на которых был принят бюджет Таганского района на 2019 год, рассмотрены и определены статьи расходов</w:t>
      </w:r>
      <w:r w:rsidR="007074A3">
        <w:t>.</w:t>
      </w:r>
    </w:p>
    <w:p w:rsidR="00EA43D1" w:rsidRDefault="00510435" w:rsidP="00C670EE">
      <w:pPr>
        <w:spacing w:after="43" w:line="259" w:lineRule="auto"/>
        <w:ind w:left="0" w:right="216" w:firstLine="0"/>
      </w:pPr>
      <w:r>
        <w:t>Веду прием жителей Таганского района – один день в неделю принимаю в муниципалитете, один прием в месяц в местном отделении политической партии «ЕДИНАЯ РОССИЯ» по адресу: Гончарная ул.д.38. На протяжении 2019 года обратилось 43 жителя по различным вопросам, большинство вопросов составляет социальные, это адресная помощь по вопросам: юридическим, жилищным и др.</w:t>
      </w:r>
      <w:r w:rsidR="00C570FA">
        <w:t xml:space="preserve"> Много вопросов, касающихся ремонтов по адаптации среды в квартирах инвалидов и благоустройстве района. Обраще</w:t>
      </w:r>
      <w:r w:rsidR="00BD45C7">
        <w:t xml:space="preserve">ния жителей, чтобы достичь положительных результатов решались различными путями – это запросы в различные инстанции, такие как: Управа, Префектура, Департамент городского имущества </w:t>
      </w:r>
      <w:proofErr w:type="spellStart"/>
      <w:r w:rsidR="00BD45C7">
        <w:t>г.Москвы</w:t>
      </w:r>
      <w:proofErr w:type="spellEnd"/>
      <w:r w:rsidR="00BD45C7">
        <w:t>, образовательные учреждения и т.д.</w:t>
      </w:r>
    </w:p>
    <w:p w:rsidR="00BD45C7" w:rsidRDefault="00BD45C7" w:rsidP="00C670EE">
      <w:pPr>
        <w:spacing w:after="43" w:line="259" w:lineRule="auto"/>
        <w:ind w:left="0" w:right="216" w:firstLine="0"/>
      </w:pPr>
      <w:r>
        <w:t>В 2019 году контролировала и участвовала в приемке квартир ветеранов</w:t>
      </w:r>
      <w:r w:rsidR="002147AD">
        <w:t xml:space="preserve"> и инвалидов района: Волгоградский пр</w:t>
      </w:r>
      <w:r w:rsidR="00103953">
        <w:t xml:space="preserve">.15, </w:t>
      </w:r>
      <w:proofErr w:type="spellStart"/>
      <w:r w:rsidR="00103953">
        <w:t>Абельмановская</w:t>
      </w:r>
      <w:proofErr w:type="spellEnd"/>
      <w:r w:rsidR="00103953">
        <w:t xml:space="preserve"> ул.3.</w:t>
      </w:r>
    </w:p>
    <w:p w:rsidR="00103953" w:rsidRDefault="00103953" w:rsidP="00C670EE">
      <w:pPr>
        <w:spacing w:after="43" w:line="259" w:lineRule="auto"/>
        <w:ind w:left="0" w:right="216" w:firstLine="0"/>
      </w:pPr>
      <w:r>
        <w:t>Принимала участие в контроле капитального ремонта жилых многоквартирных домов нашего района.</w:t>
      </w:r>
    </w:p>
    <w:p w:rsidR="001464B5" w:rsidRDefault="001464B5" w:rsidP="00C670EE">
      <w:pPr>
        <w:spacing w:after="43" w:line="259" w:lineRule="auto"/>
        <w:ind w:left="0" w:right="216" w:firstLine="0"/>
      </w:pPr>
      <w:r>
        <w:t xml:space="preserve">С непосредственным участием были реализованы проекты по благоустройству дворовых территорий Таганского района, расположенных по адресу: </w:t>
      </w:r>
      <w:proofErr w:type="spellStart"/>
      <w:r>
        <w:t>Б.Андроньевская</w:t>
      </w:r>
      <w:proofErr w:type="spellEnd"/>
      <w:r>
        <w:t xml:space="preserve"> ул.20</w:t>
      </w:r>
    </w:p>
    <w:p w:rsidR="001464B5" w:rsidRDefault="001464B5" w:rsidP="00C670EE">
      <w:pPr>
        <w:spacing w:after="43" w:line="259" w:lineRule="auto"/>
        <w:ind w:left="0" w:right="216" w:firstLine="0"/>
      </w:pPr>
      <w:r>
        <w:lastRenderedPageBreak/>
        <w:t xml:space="preserve">Принимаю активное участие </w:t>
      </w:r>
      <w:r w:rsidR="00BF32A8">
        <w:t>в партийных проектах партии «ЕДИНОЙ РОССИИ»: «Здоровое будущее</w:t>
      </w:r>
      <w:proofErr w:type="gramStart"/>
      <w:r w:rsidR="00BF32A8">
        <w:t>»,  «</w:t>
      </w:r>
      <w:proofErr w:type="gramEnd"/>
      <w:r w:rsidR="00BF32A8">
        <w:t>Историческая память», «Школа грамотного потребителя», «Крепкая Семья».</w:t>
      </w:r>
    </w:p>
    <w:p w:rsidR="001C4A3C" w:rsidRDefault="001C4A3C" w:rsidP="00C670EE">
      <w:pPr>
        <w:spacing w:after="43" w:line="259" w:lineRule="auto"/>
        <w:ind w:left="0" w:right="216" w:firstLine="0"/>
      </w:pPr>
      <w:r>
        <w:t>Большая работа проводится с Районным Советом ветеранов Таганского района:</w:t>
      </w:r>
    </w:p>
    <w:p w:rsidR="001C4A3C" w:rsidRDefault="001C4A3C" w:rsidP="00C670EE">
      <w:pPr>
        <w:spacing w:after="43" w:line="259" w:lineRule="auto"/>
        <w:ind w:left="0" w:right="216" w:firstLine="0"/>
      </w:pPr>
      <w:r>
        <w:t>- поздравление к 9 Мая на дому ветеранов УВОВ и ИВОВ с вручением памятных подарков;</w:t>
      </w:r>
    </w:p>
    <w:p w:rsidR="001C4A3C" w:rsidRDefault="001C4A3C" w:rsidP="00C670EE">
      <w:pPr>
        <w:spacing w:after="43" w:line="259" w:lineRule="auto"/>
        <w:ind w:left="0" w:right="216" w:firstLine="0"/>
      </w:pPr>
      <w:r>
        <w:t>- поздравление юбиляров 90,95 и 100-летних жителей района, семейные пары с золотой и бриллиантовой датой;</w:t>
      </w:r>
    </w:p>
    <w:p w:rsidR="001C4A3C" w:rsidRDefault="001C4A3C" w:rsidP="00C670EE">
      <w:pPr>
        <w:spacing w:after="43" w:line="259" w:lineRule="auto"/>
        <w:ind w:left="0" w:right="216" w:firstLine="0"/>
      </w:pPr>
      <w:r>
        <w:t>- участие в оргкомитете по подготовке к празднованию 75-летию Победы и проведение фестивалей.</w:t>
      </w:r>
    </w:p>
    <w:p w:rsidR="001C4A3C" w:rsidRDefault="001C4A3C" w:rsidP="00C670EE">
      <w:pPr>
        <w:spacing w:after="43" w:line="259" w:lineRule="auto"/>
        <w:ind w:left="0" w:right="216" w:firstLine="0"/>
      </w:pPr>
    </w:p>
    <w:p w:rsidR="001C4A3C" w:rsidRDefault="001C4A3C" w:rsidP="00C670EE">
      <w:pPr>
        <w:spacing w:after="43" w:line="259" w:lineRule="auto"/>
        <w:ind w:left="0" w:right="216" w:firstLine="0"/>
      </w:pPr>
      <w:r>
        <w:t xml:space="preserve">Основными задачами в 2020 году </w:t>
      </w:r>
      <w:r w:rsidR="005515C4">
        <w:t>будут:</w:t>
      </w:r>
    </w:p>
    <w:p w:rsidR="005515C4" w:rsidRDefault="005515C4" w:rsidP="00C670EE">
      <w:pPr>
        <w:spacing w:after="43" w:line="259" w:lineRule="auto"/>
        <w:ind w:left="0" w:right="216" w:firstLine="0"/>
      </w:pPr>
    </w:p>
    <w:p w:rsidR="005515C4" w:rsidRDefault="005515C4" w:rsidP="00C670EE">
      <w:pPr>
        <w:spacing w:after="43" w:line="259" w:lineRule="auto"/>
        <w:ind w:left="0" w:right="216" w:firstLine="0"/>
      </w:pPr>
      <w:r>
        <w:t xml:space="preserve">1. Реализация программы </w:t>
      </w:r>
      <w:r w:rsidR="00C47F54">
        <w:t>благоустройства скверов в</w:t>
      </w:r>
      <w:r w:rsidR="006E4BFB">
        <w:t xml:space="preserve"> Таганском районе, озеленение </w:t>
      </w:r>
      <w:proofErr w:type="gramStart"/>
      <w:r w:rsidR="006E4BFB">
        <w:t>дворов  и</w:t>
      </w:r>
      <w:proofErr w:type="gramEnd"/>
      <w:r w:rsidR="006E4BFB">
        <w:t xml:space="preserve"> доступная среда.</w:t>
      </w:r>
    </w:p>
    <w:p w:rsidR="006E4BFB" w:rsidRDefault="006E4BFB" w:rsidP="00C670EE">
      <w:pPr>
        <w:spacing w:after="43" w:line="259" w:lineRule="auto"/>
        <w:ind w:left="0" w:right="216" w:firstLine="0"/>
      </w:pPr>
      <w:r>
        <w:t>2. Контроль за выполнением сметы на 2020 год.</w:t>
      </w:r>
    </w:p>
    <w:p w:rsidR="006E4BFB" w:rsidRDefault="006E4BFB" w:rsidP="00C670EE">
      <w:pPr>
        <w:spacing w:after="43" w:line="259" w:lineRule="auto"/>
        <w:ind w:left="0" w:right="216" w:firstLine="0"/>
      </w:pPr>
      <w:r>
        <w:t>3. Проведение на территории района партийных проектов партии «Единая Россия».</w:t>
      </w:r>
    </w:p>
    <w:p w:rsidR="006E4BFB" w:rsidRDefault="00E705E3" w:rsidP="00C670EE">
      <w:pPr>
        <w:spacing w:after="43" w:line="259" w:lineRule="auto"/>
        <w:ind w:left="0" w:right="216" w:firstLine="0"/>
      </w:pPr>
      <w:r>
        <w:t xml:space="preserve">4. Проведение и подготовка к 75-летию Победы. </w:t>
      </w:r>
    </w:p>
    <w:p w:rsidR="00E705E3" w:rsidRDefault="00E705E3" w:rsidP="00C670EE">
      <w:pPr>
        <w:spacing w:after="43" w:line="259" w:lineRule="auto"/>
        <w:ind w:left="0" w:right="216" w:firstLine="0"/>
      </w:pPr>
      <w:r>
        <w:t>5. Дальнейшая работа с жителями по всем вопросам, связанным с улучшением качества жизни в Таганском районе.</w:t>
      </w:r>
    </w:p>
    <w:p w:rsidR="00E705E3" w:rsidRDefault="00E705E3" w:rsidP="00C670EE">
      <w:pPr>
        <w:spacing w:after="43" w:line="259" w:lineRule="auto"/>
        <w:ind w:left="0" w:right="216" w:firstLine="0"/>
      </w:pPr>
    </w:p>
    <w:p w:rsidR="00E705E3" w:rsidRDefault="00E705E3" w:rsidP="00C670EE">
      <w:pPr>
        <w:spacing w:after="43" w:line="259" w:lineRule="auto"/>
        <w:ind w:left="0" w:right="216" w:firstLine="0"/>
      </w:pPr>
    </w:p>
    <w:p w:rsidR="00E705E3" w:rsidRDefault="00E705E3" w:rsidP="00C670EE">
      <w:pPr>
        <w:spacing w:after="43" w:line="259" w:lineRule="auto"/>
        <w:ind w:left="0" w:right="216" w:firstLine="0"/>
      </w:pPr>
    </w:p>
    <w:p w:rsidR="00E705E3" w:rsidRDefault="00E705E3" w:rsidP="00C670EE">
      <w:pPr>
        <w:spacing w:after="43" w:line="259" w:lineRule="auto"/>
        <w:ind w:left="0" w:right="216" w:firstLine="0"/>
      </w:pPr>
    </w:p>
    <w:p w:rsidR="00E705E3" w:rsidRDefault="00E705E3" w:rsidP="00C670EE">
      <w:pPr>
        <w:spacing w:after="43" w:line="259" w:lineRule="auto"/>
        <w:ind w:left="0" w:right="216" w:firstLine="0"/>
      </w:pPr>
      <w:r>
        <w:t>Депутат Совета депутатов муниципа</w:t>
      </w:r>
      <w:r w:rsidR="00E34C28">
        <w:t>льного</w:t>
      </w:r>
    </w:p>
    <w:p w:rsidR="00E34C28" w:rsidRDefault="00E34C28" w:rsidP="00C670EE">
      <w:pPr>
        <w:spacing w:after="43" w:line="259" w:lineRule="auto"/>
        <w:ind w:left="0" w:right="216" w:firstLine="0"/>
      </w:pPr>
      <w:r>
        <w:t>Района Таганский                                                                      Дмитриева И.Н.</w:t>
      </w:r>
    </w:p>
    <w:p w:rsidR="00E705E3" w:rsidRDefault="00E705E3" w:rsidP="00C670EE">
      <w:pPr>
        <w:spacing w:after="43" w:line="259" w:lineRule="auto"/>
        <w:ind w:left="0" w:right="216" w:firstLine="0"/>
      </w:pPr>
    </w:p>
    <w:p w:rsidR="00E705E3" w:rsidRDefault="00E705E3" w:rsidP="00C670EE">
      <w:pPr>
        <w:spacing w:after="43" w:line="259" w:lineRule="auto"/>
        <w:ind w:left="0" w:right="216" w:firstLine="0"/>
      </w:pPr>
    </w:p>
    <w:p w:rsidR="00BF32A8" w:rsidRDefault="00BF32A8" w:rsidP="00C670EE">
      <w:pPr>
        <w:spacing w:after="43" w:line="259" w:lineRule="auto"/>
        <w:ind w:left="0" w:right="216" w:firstLine="0"/>
      </w:pPr>
    </w:p>
    <w:p w:rsidR="00642ACF" w:rsidRPr="00C670EE" w:rsidRDefault="00642ACF" w:rsidP="00C670EE">
      <w:pPr>
        <w:spacing w:after="43" w:line="259" w:lineRule="auto"/>
        <w:ind w:left="0" w:right="216" w:firstLine="0"/>
      </w:pPr>
    </w:p>
    <w:p w:rsidR="00EA43D1" w:rsidRDefault="00846584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sectPr w:rsidR="00EA43D1">
      <w:pgSz w:w="11906" w:h="16838"/>
      <w:pgMar w:top="426" w:right="634" w:bottom="1760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C36C9"/>
    <w:multiLevelType w:val="hybridMultilevel"/>
    <w:tmpl w:val="A3D8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D1"/>
    <w:rsid w:val="00067916"/>
    <w:rsid w:val="000B332C"/>
    <w:rsid w:val="000D7E1F"/>
    <w:rsid w:val="00103953"/>
    <w:rsid w:val="001313A4"/>
    <w:rsid w:val="001464B5"/>
    <w:rsid w:val="0015137B"/>
    <w:rsid w:val="001C4A3C"/>
    <w:rsid w:val="001D7337"/>
    <w:rsid w:val="00212885"/>
    <w:rsid w:val="002147AD"/>
    <w:rsid w:val="002D3073"/>
    <w:rsid w:val="00377392"/>
    <w:rsid w:val="003B17E5"/>
    <w:rsid w:val="003D5D8E"/>
    <w:rsid w:val="004607C1"/>
    <w:rsid w:val="00507E9F"/>
    <w:rsid w:val="00510435"/>
    <w:rsid w:val="00510DAB"/>
    <w:rsid w:val="005323CB"/>
    <w:rsid w:val="005515C4"/>
    <w:rsid w:val="00580E53"/>
    <w:rsid w:val="00642ACF"/>
    <w:rsid w:val="0069117B"/>
    <w:rsid w:val="006E4BFB"/>
    <w:rsid w:val="007074A3"/>
    <w:rsid w:val="0071177B"/>
    <w:rsid w:val="007A4953"/>
    <w:rsid w:val="00846584"/>
    <w:rsid w:val="008D3CF3"/>
    <w:rsid w:val="009247C6"/>
    <w:rsid w:val="009B2B25"/>
    <w:rsid w:val="009C7CCF"/>
    <w:rsid w:val="00A92228"/>
    <w:rsid w:val="00AA15C1"/>
    <w:rsid w:val="00BD45C7"/>
    <w:rsid w:val="00BF32A8"/>
    <w:rsid w:val="00C43F4F"/>
    <w:rsid w:val="00C47F54"/>
    <w:rsid w:val="00C570FA"/>
    <w:rsid w:val="00C670EE"/>
    <w:rsid w:val="00C808A0"/>
    <w:rsid w:val="00DC5D6C"/>
    <w:rsid w:val="00DD0A06"/>
    <w:rsid w:val="00E34C28"/>
    <w:rsid w:val="00E705E3"/>
    <w:rsid w:val="00EA43D1"/>
    <w:rsid w:val="00EA7971"/>
    <w:rsid w:val="00F65ADE"/>
    <w:rsid w:val="00FB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D1154-D0DE-4A8E-BEC8-47323D7D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1" w:line="237" w:lineRule="auto"/>
      <w:ind w:left="10" w:right="198" w:hanging="10"/>
    </w:pPr>
    <w:rPr>
      <w:rFonts w:ascii="Tahoma" w:eastAsia="Tahoma" w:hAnsi="Tahoma" w:cs="Tahoma"/>
      <w:color w:val="22222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6584"/>
    <w:rPr>
      <w:rFonts w:ascii="Segoe UI" w:eastAsia="Tahoma" w:hAnsi="Segoe UI" w:cs="Segoe UI"/>
      <w:color w:val="222222"/>
      <w:sz w:val="18"/>
      <w:szCs w:val="18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DC5D6C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styleId="a5">
    <w:name w:val="List Paragraph"/>
    <w:basedOn w:val="a"/>
    <w:uiPriority w:val="34"/>
    <w:qFormat/>
    <w:rsid w:val="00F65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User</cp:lastModifiedBy>
  <cp:revision>2</cp:revision>
  <cp:lastPrinted>2018-10-10T10:53:00Z</cp:lastPrinted>
  <dcterms:created xsi:type="dcterms:W3CDTF">2020-01-31T11:31:00Z</dcterms:created>
  <dcterms:modified xsi:type="dcterms:W3CDTF">2020-01-31T11:31:00Z</dcterms:modified>
</cp:coreProperties>
</file>